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022F" w14:textId="77777777" w:rsidR="008B1A02" w:rsidRPr="008B1A02" w:rsidRDefault="008B1A02" w:rsidP="008B1A02"/>
    <w:p w14:paraId="3CECBC5C" w14:textId="77777777" w:rsidR="008B1A02" w:rsidRPr="008B1A02" w:rsidRDefault="008B1A02" w:rsidP="008B1A02"/>
    <w:p w14:paraId="6102F5DA" w14:textId="2B807CFA" w:rsidR="008B1A02" w:rsidRPr="008B1A02" w:rsidRDefault="008B1A02" w:rsidP="008B1A02">
      <w:pPr>
        <w:rPr>
          <w:b/>
          <w:lang w:val="hr-HR"/>
        </w:rPr>
      </w:pPr>
      <w:r w:rsidRPr="008B1A02">
        <w:rPr>
          <w:b/>
          <w:lang w:val="hr-HR"/>
        </w:rPr>
        <w:drawing>
          <wp:inline distT="0" distB="0" distL="0" distR="0" wp14:anchorId="634C08D7" wp14:editId="38623B0F">
            <wp:extent cx="1028700" cy="1028700"/>
            <wp:effectExtent l="0" t="0" r="0" b="0"/>
            <wp:docPr id="1289406671" name="Slika 2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A02">
        <w:rPr>
          <w:b/>
          <w:lang w:val="hr-HR"/>
        </w:rPr>
        <w:t xml:space="preserve"> </w:t>
      </w:r>
    </w:p>
    <w:p w14:paraId="499EA3A1" w14:textId="77777777" w:rsidR="008B1A02" w:rsidRPr="008B1A02" w:rsidRDefault="008B1A02" w:rsidP="008B1A02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B1A02">
        <w:rPr>
          <w:rFonts w:ascii="Times New Roman" w:hAnsi="Times New Roman" w:cs="Times New Roman"/>
          <w:b/>
          <w:sz w:val="24"/>
          <w:szCs w:val="24"/>
          <w:lang w:val="hr-HR"/>
        </w:rPr>
        <w:t>HNK u Šibeniku</w:t>
      </w:r>
    </w:p>
    <w:p w14:paraId="65F845DB" w14:textId="77777777" w:rsidR="008B1A02" w:rsidRPr="008B1A02" w:rsidRDefault="008B1A02" w:rsidP="008B1A0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8B1A02">
        <w:rPr>
          <w:rFonts w:ascii="Times New Roman" w:hAnsi="Times New Roman" w:cs="Times New Roman"/>
          <w:sz w:val="24"/>
          <w:szCs w:val="24"/>
          <w:lang w:val="hr-HR"/>
        </w:rPr>
        <w:t>Kralja Zvonimira 1</w:t>
      </w:r>
    </w:p>
    <w:p w14:paraId="009CD1C2" w14:textId="77777777" w:rsidR="008B1A02" w:rsidRPr="008B1A02" w:rsidRDefault="008B1A02" w:rsidP="008B1A0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8B1A02">
        <w:rPr>
          <w:rFonts w:ascii="Times New Roman" w:hAnsi="Times New Roman" w:cs="Times New Roman"/>
          <w:sz w:val="24"/>
          <w:szCs w:val="24"/>
          <w:u w:val="single"/>
          <w:lang w:val="hr-HR"/>
        </w:rPr>
        <w:t>22 000 Šibenik</w:t>
      </w:r>
    </w:p>
    <w:p w14:paraId="1B27A1DF" w14:textId="77777777" w:rsidR="008B1A02" w:rsidRPr="008B1A02" w:rsidRDefault="008B1A02" w:rsidP="008B1A0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A79A9CC" w14:textId="77777777" w:rsidR="008B1A02" w:rsidRPr="008B1A02" w:rsidRDefault="008B1A02" w:rsidP="008B1A0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873EEE3" w14:textId="77777777" w:rsidR="008B1A02" w:rsidRPr="008B1A02" w:rsidRDefault="008B1A02" w:rsidP="008B1A0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B1A02">
        <w:rPr>
          <w:rFonts w:ascii="Times New Roman" w:hAnsi="Times New Roman" w:cs="Times New Roman"/>
          <w:b/>
          <w:sz w:val="24"/>
          <w:szCs w:val="24"/>
          <w:lang w:val="hr-HR"/>
        </w:rPr>
        <w:t>ZAKLJUČCI</w:t>
      </w:r>
    </w:p>
    <w:p w14:paraId="62A02852" w14:textId="77777777" w:rsidR="008B1A02" w:rsidRPr="008B1A02" w:rsidRDefault="008B1A02" w:rsidP="008B1A02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537B1EC" w14:textId="1B822B78" w:rsidR="008B1A02" w:rsidRPr="008B1A02" w:rsidRDefault="008B1A02" w:rsidP="008B1A02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B1A02">
        <w:rPr>
          <w:rFonts w:ascii="Times New Roman" w:hAnsi="Times New Roman" w:cs="Times New Roman"/>
          <w:sz w:val="24"/>
          <w:szCs w:val="24"/>
          <w:lang w:val="hr-HR"/>
        </w:rPr>
        <w:t>sa 3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8B1A02">
        <w:rPr>
          <w:rFonts w:ascii="Times New Roman" w:hAnsi="Times New Roman" w:cs="Times New Roman"/>
          <w:sz w:val="24"/>
          <w:szCs w:val="24"/>
          <w:lang w:val="hr-HR"/>
        </w:rPr>
        <w:t>. sjednice Kazališnog vijeća HNK u Šibeniku</w:t>
      </w:r>
    </w:p>
    <w:p w14:paraId="34B1864C" w14:textId="6F0CB332" w:rsidR="008B1A02" w:rsidRPr="008B1A02" w:rsidRDefault="008B1A02" w:rsidP="008B1A0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B1A02"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 w:rsidRPr="008B1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r w:rsidRPr="008B1A02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8B1A02"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1979EA1A" w14:textId="77777777" w:rsidR="008B1A02" w:rsidRPr="008B1A02" w:rsidRDefault="008B1A02" w:rsidP="008B1A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516AEC6" w14:textId="77777777" w:rsidR="008B1A02" w:rsidRPr="008B1A02" w:rsidRDefault="008B1A02" w:rsidP="008B1A0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23BDF24" w14:textId="77777777" w:rsidR="008B1A02" w:rsidRPr="008B1A02" w:rsidRDefault="008B1A02" w:rsidP="008B1A0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DEC0945" w14:textId="1A0CDCB9" w:rsidR="008B1A02" w:rsidRPr="008B1A02" w:rsidRDefault="008B1A02" w:rsidP="008B1A0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8B1A02">
        <w:rPr>
          <w:rFonts w:ascii="Times New Roman" w:hAnsi="Times New Roman" w:cs="Times New Roman"/>
          <w:sz w:val="24"/>
          <w:szCs w:val="24"/>
          <w:lang w:val="hr-HR"/>
        </w:rPr>
        <w:t>Usvojen  zapisnik sa 3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8B1A02">
        <w:rPr>
          <w:rFonts w:ascii="Times New Roman" w:hAnsi="Times New Roman" w:cs="Times New Roman"/>
          <w:sz w:val="24"/>
          <w:szCs w:val="24"/>
          <w:lang w:val="hr-HR"/>
        </w:rPr>
        <w:t>. sjednice Kazališnog vijeća</w:t>
      </w:r>
    </w:p>
    <w:p w14:paraId="7F58F68B" w14:textId="31ED65E9" w:rsidR="008B1A02" w:rsidRPr="003F2372" w:rsidRDefault="008B1A02" w:rsidP="008B1A02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Prijedlog </w:t>
      </w:r>
      <w:r w:rsidRPr="003F2372">
        <w:rPr>
          <w:rFonts w:ascii="Times New Roman" w:hAnsi="Times New Roman"/>
          <w:sz w:val="24"/>
          <w:szCs w:val="24"/>
        </w:rPr>
        <w:t>II. Izmjen</w:t>
      </w:r>
      <w:r>
        <w:rPr>
          <w:rFonts w:ascii="Times New Roman" w:hAnsi="Times New Roman"/>
          <w:sz w:val="24"/>
          <w:szCs w:val="24"/>
        </w:rPr>
        <w:t>a</w:t>
      </w:r>
      <w:r w:rsidRPr="003F2372">
        <w:rPr>
          <w:rFonts w:ascii="Times New Roman" w:hAnsi="Times New Roman"/>
          <w:sz w:val="24"/>
          <w:szCs w:val="24"/>
        </w:rPr>
        <w:t xml:space="preserve"> i dopun</w:t>
      </w:r>
      <w:r>
        <w:rPr>
          <w:rFonts w:ascii="Times New Roman" w:hAnsi="Times New Roman"/>
          <w:sz w:val="24"/>
          <w:szCs w:val="24"/>
        </w:rPr>
        <w:t>a</w:t>
      </w:r>
      <w:r w:rsidRPr="003F2372">
        <w:rPr>
          <w:rFonts w:ascii="Times New Roman" w:hAnsi="Times New Roman"/>
          <w:sz w:val="24"/>
          <w:szCs w:val="24"/>
        </w:rPr>
        <w:t xml:space="preserve"> financijskog plana 2024.</w:t>
      </w:r>
    </w:p>
    <w:p w14:paraId="3FF51E56" w14:textId="4BCF0065" w:rsidR="008B1A02" w:rsidRDefault="008B1A02" w:rsidP="008B1A02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</w:t>
      </w:r>
      <w:r w:rsidRPr="00FF662A">
        <w:rPr>
          <w:rFonts w:ascii="Times New Roman" w:hAnsi="Times New Roman"/>
          <w:sz w:val="24"/>
          <w:szCs w:val="24"/>
        </w:rPr>
        <w:t>Pravilnik o izmjenama Pravilnika o provođenju postupaka jednostavne nabave 2024</w:t>
      </w:r>
    </w:p>
    <w:p w14:paraId="747CDC1A" w14:textId="77777777" w:rsidR="008B1A02" w:rsidRDefault="008B1A02" w:rsidP="008B1A02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Prijedlog </w:t>
      </w:r>
      <w:r w:rsidRPr="00FF662A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FF662A">
        <w:rPr>
          <w:rFonts w:ascii="Times New Roman" w:hAnsi="Times New Roman"/>
          <w:sz w:val="24"/>
          <w:szCs w:val="24"/>
        </w:rPr>
        <w:t xml:space="preserve"> o radu HNK u Šibeniku </w:t>
      </w:r>
    </w:p>
    <w:p w14:paraId="732C87D0" w14:textId="39999213" w:rsidR="008B1A02" w:rsidRPr="008B1A02" w:rsidRDefault="008B1A02" w:rsidP="008B1A02">
      <w:pPr>
        <w:ind w:left="720"/>
        <w:rPr>
          <w:rFonts w:ascii="Times New Roman" w:hAnsi="Times New Roman" w:cs="Times New Roman"/>
          <w:sz w:val="24"/>
          <w:szCs w:val="24"/>
          <w:lang w:val="hr-HR"/>
        </w:rPr>
      </w:pPr>
    </w:p>
    <w:p w14:paraId="0E10BC33" w14:textId="77777777" w:rsidR="008B1A02" w:rsidRPr="008B1A02" w:rsidRDefault="008B1A02" w:rsidP="008B1A02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5EE6B5FB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878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DA"/>
    <w:rsid w:val="00027AD4"/>
    <w:rsid w:val="000B7D46"/>
    <w:rsid w:val="00726443"/>
    <w:rsid w:val="008A01B2"/>
    <w:rsid w:val="008B1A02"/>
    <w:rsid w:val="009A7D21"/>
    <w:rsid w:val="00D648CC"/>
    <w:rsid w:val="00D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F739"/>
  <w15:chartTrackingRefBased/>
  <w15:docId w15:val="{0362A5D2-4A87-405E-9F3F-1770BA7E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1A0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3</cp:revision>
  <dcterms:created xsi:type="dcterms:W3CDTF">2024-12-27T09:20:00Z</dcterms:created>
  <dcterms:modified xsi:type="dcterms:W3CDTF">2024-12-27T09:22:00Z</dcterms:modified>
</cp:coreProperties>
</file>